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AA2BD" w14:textId="77777777" w:rsidR="00105EAA" w:rsidRPr="009655FC" w:rsidRDefault="005A486D">
      <w:pPr>
        <w:rPr>
          <w:rFonts w:asciiTheme="majorHAnsi" w:hAnsiTheme="majorHAnsi"/>
          <w:b/>
          <w:sz w:val="24"/>
          <w:szCs w:val="24"/>
        </w:rPr>
      </w:pPr>
      <w:bookmarkStart w:id="0" w:name="_GoBack"/>
      <w:r w:rsidRPr="009655FC">
        <w:rPr>
          <w:rFonts w:asciiTheme="majorHAnsi" w:hAnsiTheme="majorHAnsi"/>
          <w:b/>
          <w:sz w:val="24"/>
          <w:szCs w:val="24"/>
        </w:rPr>
        <w:t>Infant simulators fail to reduce pregnancy</w:t>
      </w:r>
    </w:p>
    <w:p w14:paraId="119210B1" w14:textId="77777777" w:rsidR="005A486D" w:rsidRPr="009655FC" w:rsidRDefault="00991B81">
      <w:pPr>
        <w:rPr>
          <w:rFonts w:asciiTheme="majorHAnsi" w:hAnsiTheme="majorHAnsi"/>
          <w:color w:val="FF0000"/>
          <w:sz w:val="24"/>
          <w:szCs w:val="24"/>
        </w:rPr>
      </w:pPr>
      <w:r w:rsidRPr="009655FC">
        <w:rPr>
          <w:rFonts w:asciiTheme="majorHAnsi" w:hAnsiTheme="majorHAnsi"/>
          <w:color w:val="FF0000"/>
          <w:sz w:val="24"/>
          <w:szCs w:val="24"/>
        </w:rPr>
        <w:t xml:space="preserve">STRICTLY EMBARGOED UNTIL 5AM AEST FRIDAY AUGUST 26 </w:t>
      </w:r>
    </w:p>
    <w:p w14:paraId="2B971CA9" w14:textId="77777777" w:rsidR="005A486D" w:rsidRPr="009655FC" w:rsidRDefault="005A486D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 xml:space="preserve">A Telethon Kids Institute study has found a </w:t>
      </w:r>
      <w:r w:rsidR="003E05FA" w:rsidRPr="009655FC">
        <w:rPr>
          <w:rFonts w:asciiTheme="majorHAnsi" w:hAnsiTheme="majorHAnsi"/>
          <w:sz w:val="24"/>
          <w:szCs w:val="24"/>
        </w:rPr>
        <w:t xml:space="preserve">popular </w:t>
      </w:r>
      <w:r w:rsidR="00584F94" w:rsidRPr="009655FC">
        <w:rPr>
          <w:rFonts w:asciiTheme="majorHAnsi" w:hAnsiTheme="majorHAnsi"/>
          <w:sz w:val="24"/>
          <w:szCs w:val="24"/>
        </w:rPr>
        <w:t xml:space="preserve">education </w:t>
      </w:r>
      <w:r w:rsidRPr="009655FC">
        <w:rPr>
          <w:rFonts w:asciiTheme="majorHAnsi" w:hAnsiTheme="majorHAnsi"/>
          <w:sz w:val="24"/>
          <w:szCs w:val="24"/>
        </w:rPr>
        <w:t>program</w:t>
      </w:r>
      <w:r w:rsidR="00215A6D" w:rsidRPr="009655FC">
        <w:rPr>
          <w:rFonts w:asciiTheme="majorHAnsi" w:hAnsiTheme="majorHAnsi"/>
          <w:sz w:val="24"/>
          <w:szCs w:val="24"/>
        </w:rPr>
        <w:t>me</w:t>
      </w:r>
      <w:r w:rsidRPr="009655FC">
        <w:rPr>
          <w:rFonts w:asciiTheme="majorHAnsi" w:hAnsiTheme="majorHAnsi"/>
          <w:sz w:val="24"/>
          <w:szCs w:val="24"/>
        </w:rPr>
        <w:t xml:space="preserve"> where </w:t>
      </w:r>
      <w:r w:rsidR="002B6816" w:rsidRPr="009655FC">
        <w:rPr>
          <w:rFonts w:asciiTheme="majorHAnsi" w:hAnsiTheme="majorHAnsi"/>
          <w:sz w:val="24"/>
          <w:szCs w:val="24"/>
        </w:rPr>
        <w:t>teenagers</w:t>
      </w:r>
      <w:r w:rsidR="00584F94" w:rsidRPr="009655FC">
        <w:rPr>
          <w:rFonts w:asciiTheme="majorHAnsi" w:hAnsiTheme="majorHAnsi"/>
          <w:sz w:val="24"/>
          <w:szCs w:val="24"/>
        </w:rPr>
        <w:t xml:space="preserve"> care for a </w:t>
      </w:r>
      <w:r w:rsidR="0004131F" w:rsidRPr="009655FC">
        <w:rPr>
          <w:rFonts w:asciiTheme="majorHAnsi" w:hAnsiTheme="majorHAnsi"/>
          <w:sz w:val="24"/>
          <w:szCs w:val="24"/>
        </w:rPr>
        <w:t>“robot”</w:t>
      </w:r>
      <w:r w:rsidR="00584F94" w:rsidRPr="009655FC">
        <w:rPr>
          <w:rFonts w:asciiTheme="majorHAnsi" w:hAnsiTheme="majorHAnsi"/>
          <w:sz w:val="24"/>
          <w:szCs w:val="24"/>
        </w:rPr>
        <w:t xml:space="preserve"> baby</w:t>
      </w:r>
      <w:r w:rsidRPr="009655FC">
        <w:rPr>
          <w:rFonts w:asciiTheme="majorHAnsi" w:hAnsiTheme="majorHAnsi"/>
          <w:sz w:val="24"/>
          <w:szCs w:val="24"/>
        </w:rPr>
        <w:t xml:space="preserve"> </w:t>
      </w:r>
      <w:r w:rsidR="00A444EB" w:rsidRPr="009655FC">
        <w:rPr>
          <w:rFonts w:asciiTheme="majorHAnsi" w:hAnsiTheme="majorHAnsi"/>
          <w:sz w:val="24"/>
          <w:szCs w:val="24"/>
        </w:rPr>
        <w:t xml:space="preserve">fails to reduce teen </w:t>
      </w:r>
      <w:r w:rsidR="0010063F" w:rsidRPr="009655FC">
        <w:rPr>
          <w:rFonts w:asciiTheme="majorHAnsi" w:hAnsiTheme="majorHAnsi"/>
          <w:sz w:val="24"/>
          <w:szCs w:val="24"/>
        </w:rPr>
        <w:t xml:space="preserve">pregnancy, and could in fact increase the risk of pregnancy.   </w:t>
      </w:r>
    </w:p>
    <w:p w14:paraId="5F334860" w14:textId="77777777" w:rsidR="00584F94" w:rsidRPr="009655FC" w:rsidRDefault="00920D39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>Nearly 3,000</w:t>
      </w:r>
      <w:r w:rsidR="00584F94" w:rsidRPr="009655FC">
        <w:rPr>
          <w:rFonts w:asciiTheme="majorHAnsi" w:hAnsiTheme="majorHAnsi"/>
          <w:sz w:val="24"/>
          <w:szCs w:val="24"/>
        </w:rPr>
        <w:t xml:space="preserve"> Western Australian school girls aged 13-15 participated in the randomised control tr</w:t>
      </w:r>
      <w:r w:rsidR="0004131F" w:rsidRPr="009655FC">
        <w:rPr>
          <w:rFonts w:asciiTheme="majorHAnsi" w:hAnsiTheme="majorHAnsi"/>
          <w:sz w:val="24"/>
          <w:szCs w:val="24"/>
        </w:rPr>
        <w:t>ial</w:t>
      </w:r>
      <w:r w:rsidRPr="009655FC">
        <w:rPr>
          <w:rFonts w:asciiTheme="majorHAnsi" w:hAnsiTheme="majorHAnsi"/>
          <w:sz w:val="24"/>
          <w:szCs w:val="24"/>
        </w:rPr>
        <w:t xml:space="preserve"> </w:t>
      </w:r>
      <w:r w:rsidR="00A9326D" w:rsidRPr="009655FC">
        <w:rPr>
          <w:rFonts w:asciiTheme="majorHAnsi" w:hAnsiTheme="majorHAnsi"/>
          <w:sz w:val="24"/>
          <w:szCs w:val="24"/>
        </w:rPr>
        <w:t xml:space="preserve">to assess the Virtual Infant Parenting (VIP) programme, </w:t>
      </w:r>
      <w:r w:rsidR="00886291" w:rsidRPr="009655FC">
        <w:rPr>
          <w:rFonts w:asciiTheme="majorHAnsi" w:hAnsiTheme="majorHAnsi"/>
          <w:sz w:val="24"/>
          <w:szCs w:val="24"/>
        </w:rPr>
        <w:t xml:space="preserve">the results of which were </w:t>
      </w:r>
      <w:r w:rsidRPr="009655FC">
        <w:rPr>
          <w:rFonts w:asciiTheme="majorHAnsi" w:hAnsiTheme="majorHAnsi"/>
          <w:sz w:val="24"/>
          <w:szCs w:val="24"/>
        </w:rPr>
        <w:t xml:space="preserve">published today in </w:t>
      </w:r>
      <w:r w:rsidRPr="009655FC">
        <w:rPr>
          <w:rFonts w:asciiTheme="majorHAnsi" w:hAnsiTheme="majorHAnsi"/>
          <w:i/>
          <w:sz w:val="24"/>
          <w:szCs w:val="24"/>
        </w:rPr>
        <w:t>The Lancet</w:t>
      </w:r>
      <w:r w:rsidR="00A9326D" w:rsidRPr="009655FC">
        <w:rPr>
          <w:rFonts w:asciiTheme="majorHAnsi" w:hAnsiTheme="majorHAnsi"/>
          <w:sz w:val="24"/>
          <w:szCs w:val="24"/>
        </w:rPr>
        <w:t>.</w:t>
      </w:r>
    </w:p>
    <w:p w14:paraId="4D6C6191" w14:textId="77777777" w:rsidR="0004131F" w:rsidRPr="009655FC" w:rsidRDefault="00920D39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>Close to half</w:t>
      </w:r>
      <w:r w:rsidR="0004131F" w:rsidRPr="009655FC">
        <w:rPr>
          <w:rFonts w:asciiTheme="majorHAnsi" w:hAnsiTheme="majorHAnsi"/>
          <w:sz w:val="24"/>
          <w:szCs w:val="24"/>
        </w:rPr>
        <w:t xml:space="preserve"> were given the VIP programme</w:t>
      </w:r>
      <w:r w:rsidR="007821B3" w:rsidRPr="009655FC">
        <w:rPr>
          <w:rFonts w:asciiTheme="majorHAnsi" w:hAnsiTheme="majorHAnsi"/>
          <w:sz w:val="24"/>
          <w:szCs w:val="24"/>
        </w:rPr>
        <w:t xml:space="preserve"> as the intervention group</w:t>
      </w:r>
      <w:r w:rsidR="0004131F" w:rsidRPr="009655FC">
        <w:rPr>
          <w:rFonts w:asciiTheme="majorHAnsi" w:hAnsiTheme="majorHAnsi"/>
          <w:sz w:val="24"/>
          <w:szCs w:val="24"/>
        </w:rPr>
        <w:t>,</w:t>
      </w:r>
      <w:r w:rsidR="007821B3" w:rsidRPr="009655FC">
        <w:rPr>
          <w:rFonts w:asciiTheme="majorHAnsi" w:hAnsiTheme="majorHAnsi"/>
          <w:sz w:val="24"/>
          <w:szCs w:val="24"/>
        </w:rPr>
        <w:t xml:space="preserve"> </w:t>
      </w:r>
      <w:r w:rsidR="0004131F" w:rsidRPr="009655FC">
        <w:rPr>
          <w:rFonts w:asciiTheme="majorHAnsi" w:hAnsiTheme="majorHAnsi"/>
          <w:sz w:val="24"/>
          <w:szCs w:val="24"/>
        </w:rPr>
        <w:t xml:space="preserve">while the </w:t>
      </w:r>
      <w:r w:rsidR="00C36FE1" w:rsidRPr="009655FC">
        <w:rPr>
          <w:rFonts w:asciiTheme="majorHAnsi" w:hAnsiTheme="majorHAnsi"/>
          <w:sz w:val="24"/>
          <w:szCs w:val="24"/>
        </w:rPr>
        <w:t>control group</w:t>
      </w:r>
      <w:r w:rsidR="00A21C66" w:rsidRPr="009655FC">
        <w:rPr>
          <w:rFonts w:asciiTheme="majorHAnsi" w:hAnsiTheme="majorHAnsi"/>
          <w:sz w:val="24"/>
          <w:szCs w:val="24"/>
        </w:rPr>
        <w:t xml:space="preserve"> was</w:t>
      </w:r>
      <w:r w:rsidR="0004131F" w:rsidRPr="009655FC">
        <w:rPr>
          <w:rFonts w:asciiTheme="majorHAnsi" w:hAnsiTheme="majorHAnsi"/>
          <w:sz w:val="24"/>
          <w:szCs w:val="24"/>
        </w:rPr>
        <w:t xml:space="preserve"> given the standard health education curriculum.</w:t>
      </w:r>
    </w:p>
    <w:p w14:paraId="51E7D795" w14:textId="77777777" w:rsidR="007821B3" w:rsidRPr="009655FC" w:rsidRDefault="007821B3" w:rsidP="007821B3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 xml:space="preserve">Researchers were given permission to access the participants’ </w:t>
      </w:r>
      <w:r w:rsidR="003C5A98" w:rsidRPr="009655FC">
        <w:rPr>
          <w:rFonts w:asciiTheme="majorHAnsi" w:hAnsiTheme="majorHAnsi"/>
          <w:sz w:val="24"/>
          <w:szCs w:val="24"/>
        </w:rPr>
        <w:t xml:space="preserve">de-identified </w:t>
      </w:r>
      <w:r w:rsidRPr="009655FC">
        <w:rPr>
          <w:rFonts w:asciiTheme="majorHAnsi" w:hAnsiTheme="majorHAnsi"/>
          <w:sz w:val="24"/>
          <w:szCs w:val="24"/>
        </w:rPr>
        <w:t xml:space="preserve">medical records until they were 20 years of age to determine whether they had experienced a </w:t>
      </w:r>
      <w:r w:rsidR="00730A83" w:rsidRPr="009655FC">
        <w:rPr>
          <w:rFonts w:asciiTheme="majorHAnsi" w:hAnsiTheme="majorHAnsi"/>
          <w:sz w:val="24"/>
          <w:szCs w:val="24"/>
        </w:rPr>
        <w:t>pregnancy</w:t>
      </w:r>
      <w:r w:rsidR="00721A64" w:rsidRPr="009655FC">
        <w:rPr>
          <w:rFonts w:asciiTheme="majorHAnsi" w:hAnsiTheme="majorHAnsi"/>
          <w:sz w:val="24"/>
          <w:szCs w:val="24"/>
        </w:rPr>
        <w:t xml:space="preserve">. </w:t>
      </w:r>
      <w:r w:rsidRPr="009655FC">
        <w:rPr>
          <w:rFonts w:asciiTheme="majorHAnsi" w:hAnsiTheme="majorHAnsi"/>
          <w:sz w:val="24"/>
          <w:szCs w:val="24"/>
        </w:rPr>
        <w:t xml:space="preserve"> </w:t>
      </w:r>
    </w:p>
    <w:p w14:paraId="46465C26" w14:textId="77777777" w:rsidR="007821B3" w:rsidRPr="009655FC" w:rsidRDefault="007821B3" w:rsidP="007821B3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>The</w:t>
      </w:r>
      <w:r w:rsidR="00144DF4" w:rsidRPr="009655FC">
        <w:rPr>
          <w:rFonts w:asciiTheme="majorHAnsi" w:hAnsiTheme="majorHAnsi"/>
          <w:sz w:val="24"/>
          <w:szCs w:val="24"/>
        </w:rPr>
        <w:t>y</w:t>
      </w:r>
      <w:r w:rsidRPr="009655FC">
        <w:rPr>
          <w:rFonts w:asciiTheme="majorHAnsi" w:hAnsiTheme="majorHAnsi"/>
          <w:sz w:val="24"/>
          <w:szCs w:val="24"/>
        </w:rPr>
        <w:t xml:space="preserve"> found those who did the VIP programme had higher rates of pregnancy (</w:t>
      </w:r>
      <w:r w:rsidR="006F2D5B" w:rsidRPr="009655FC">
        <w:rPr>
          <w:rFonts w:asciiTheme="majorHAnsi" w:hAnsiTheme="majorHAnsi"/>
          <w:sz w:val="24"/>
          <w:szCs w:val="24"/>
        </w:rPr>
        <w:t>17</w:t>
      </w:r>
      <w:r w:rsidRPr="009655FC">
        <w:rPr>
          <w:rFonts w:asciiTheme="majorHAnsi" w:hAnsiTheme="majorHAnsi"/>
          <w:sz w:val="24"/>
          <w:szCs w:val="24"/>
        </w:rPr>
        <w:t>%) compared to those who did not (</w:t>
      </w:r>
      <w:r w:rsidR="006F2D5B" w:rsidRPr="009655FC">
        <w:rPr>
          <w:rFonts w:asciiTheme="majorHAnsi" w:hAnsiTheme="majorHAnsi"/>
          <w:sz w:val="24"/>
          <w:szCs w:val="24"/>
        </w:rPr>
        <w:t>11</w:t>
      </w:r>
      <w:r w:rsidRPr="009655FC">
        <w:rPr>
          <w:rFonts w:asciiTheme="majorHAnsi" w:hAnsiTheme="majorHAnsi"/>
          <w:sz w:val="24"/>
          <w:szCs w:val="24"/>
        </w:rPr>
        <w:t xml:space="preserve">%), a small but statistically significant increase. </w:t>
      </w:r>
    </w:p>
    <w:p w14:paraId="144A02A9" w14:textId="77777777" w:rsidR="00721A64" w:rsidRPr="009655FC" w:rsidRDefault="00721A64" w:rsidP="002522BA">
      <w:pPr>
        <w:rPr>
          <w:rFonts w:asciiTheme="majorHAnsi" w:hAnsiTheme="majorHAnsi"/>
          <w:iCs/>
          <w:sz w:val="24"/>
          <w:szCs w:val="24"/>
        </w:rPr>
      </w:pPr>
      <w:r w:rsidRPr="009655FC">
        <w:rPr>
          <w:rFonts w:asciiTheme="majorHAnsi" w:hAnsiTheme="majorHAnsi"/>
          <w:iCs/>
          <w:sz w:val="24"/>
          <w:szCs w:val="24"/>
        </w:rPr>
        <w:t>53.8% of the pregnancies in the intervention group ended in termination, compared to 60.1% in the control group, which</w:t>
      </w:r>
      <w:r w:rsidR="009E5F60" w:rsidRPr="009655FC">
        <w:rPr>
          <w:rFonts w:asciiTheme="majorHAnsi" w:hAnsiTheme="majorHAnsi"/>
          <w:iCs/>
          <w:sz w:val="24"/>
          <w:szCs w:val="24"/>
        </w:rPr>
        <w:t xml:space="preserve"> researchers say</w:t>
      </w:r>
      <w:r w:rsidRPr="009655FC">
        <w:rPr>
          <w:rFonts w:asciiTheme="majorHAnsi" w:hAnsiTheme="majorHAnsi"/>
          <w:iCs/>
          <w:sz w:val="24"/>
          <w:szCs w:val="24"/>
        </w:rPr>
        <w:t xml:space="preserve"> is not s</w:t>
      </w:r>
      <w:r w:rsidR="000C6F1B" w:rsidRPr="009655FC">
        <w:rPr>
          <w:rFonts w:asciiTheme="majorHAnsi" w:hAnsiTheme="majorHAnsi"/>
          <w:iCs/>
          <w:sz w:val="24"/>
          <w:szCs w:val="24"/>
        </w:rPr>
        <w:t>tatistically</w:t>
      </w:r>
      <w:r w:rsidRPr="009655FC">
        <w:rPr>
          <w:rFonts w:asciiTheme="majorHAnsi" w:hAnsiTheme="majorHAnsi"/>
          <w:iCs/>
          <w:sz w:val="24"/>
          <w:szCs w:val="24"/>
        </w:rPr>
        <w:t xml:space="preserve"> significant</w:t>
      </w:r>
      <w:r w:rsidR="000C6F1B" w:rsidRPr="009655FC">
        <w:rPr>
          <w:rFonts w:asciiTheme="majorHAnsi" w:hAnsiTheme="majorHAnsi"/>
          <w:iCs/>
          <w:sz w:val="24"/>
          <w:szCs w:val="24"/>
        </w:rPr>
        <w:t xml:space="preserve"> but does</w:t>
      </w:r>
      <w:r w:rsidRPr="009655FC">
        <w:rPr>
          <w:rFonts w:asciiTheme="majorHAnsi" w:hAnsiTheme="majorHAnsi"/>
          <w:iCs/>
          <w:sz w:val="24"/>
          <w:szCs w:val="24"/>
        </w:rPr>
        <w:t xml:space="preserve"> show the participants who had exposure to the program were more likely to trend toward</w:t>
      </w:r>
      <w:r w:rsidR="000C6F1B" w:rsidRPr="009655FC">
        <w:rPr>
          <w:rFonts w:asciiTheme="majorHAnsi" w:hAnsiTheme="majorHAnsi"/>
          <w:iCs/>
          <w:sz w:val="24"/>
          <w:szCs w:val="24"/>
        </w:rPr>
        <w:t>s</w:t>
      </w:r>
      <w:r w:rsidRPr="009655FC">
        <w:rPr>
          <w:rFonts w:asciiTheme="majorHAnsi" w:hAnsiTheme="majorHAnsi"/>
          <w:iCs/>
          <w:sz w:val="24"/>
          <w:szCs w:val="24"/>
        </w:rPr>
        <w:t xml:space="preserve"> going through with the pregnancy.</w:t>
      </w:r>
    </w:p>
    <w:p w14:paraId="7654D399" w14:textId="77777777" w:rsidR="002522BA" w:rsidRPr="009655FC" w:rsidRDefault="002B6816" w:rsidP="002522BA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>Lead Inve</w:t>
      </w:r>
      <w:r w:rsidR="00A21C66" w:rsidRPr="009655FC">
        <w:rPr>
          <w:rFonts w:asciiTheme="majorHAnsi" w:hAnsiTheme="majorHAnsi"/>
          <w:sz w:val="24"/>
          <w:szCs w:val="24"/>
        </w:rPr>
        <w:t>stigator Dr Sally Brinkman said</w:t>
      </w:r>
      <w:r w:rsidRPr="009655FC">
        <w:rPr>
          <w:rFonts w:asciiTheme="majorHAnsi" w:hAnsiTheme="majorHAnsi"/>
          <w:sz w:val="24"/>
          <w:szCs w:val="24"/>
        </w:rPr>
        <w:t xml:space="preserve"> </w:t>
      </w:r>
      <w:r w:rsidR="002522BA" w:rsidRPr="009655FC">
        <w:rPr>
          <w:rFonts w:asciiTheme="majorHAnsi" w:hAnsiTheme="majorHAnsi"/>
          <w:sz w:val="24"/>
          <w:szCs w:val="24"/>
        </w:rPr>
        <w:t>the study showed just how important it was that intervention</w:t>
      </w:r>
      <w:r w:rsidR="00730A83" w:rsidRPr="009655FC">
        <w:rPr>
          <w:rFonts w:asciiTheme="majorHAnsi" w:hAnsiTheme="majorHAnsi"/>
          <w:sz w:val="24"/>
          <w:szCs w:val="24"/>
        </w:rPr>
        <w:t>-</w:t>
      </w:r>
      <w:r w:rsidR="002522BA" w:rsidRPr="009655FC">
        <w:rPr>
          <w:rFonts w:asciiTheme="majorHAnsi" w:hAnsiTheme="majorHAnsi"/>
          <w:sz w:val="24"/>
          <w:szCs w:val="24"/>
        </w:rPr>
        <w:t xml:space="preserve">based programs are scientifically evaluated for their effectiveness.  </w:t>
      </w:r>
    </w:p>
    <w:p w14:paraId="2F469C5A" w14:textId="77777777" w:rsidR="007821B3" w:rsidRPr="009655FC" w:rsidRDefault="002522BA" w:rsidP="007821B3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>“The Virtual Infant Parenting Pr</w:t>
      </w:r>
      <w:r w:rsidR="007821B3" w:rsidRPr="009655FC">
        <w:rPr>
          <w:rFonts w:asciiTheme="majorHAnsi" w:hAnsiTheme="majorHAnsi"/>
          <w:sz w:val="24"/>
          <w:szCs w:val="24"/>
        </w:rPr>
        <w:t>ogramme</w:t>
      </w:r>
      <w:r w:rsidRPr="009655FC">
        <w:rPr>
          <w:rFonts w:asciiTheme="majorHAnsi" w:hAnsiTheme="majorHAnsi"/>
          <w:sz w:val="24"/>
          <w:szCs w:val="24"/>
        </w:rPr>
        <w:t xml:space="preserve"> is used a</w:t>
      </w:r>
      <w:r w:rsidR="000C6F1B" w:rsidRPr="009655FC">
        <w:rPr>
          <w:rFonts w:asciiTheme="majorHAnsi" w:hAnsiTheme="majorHAnsi"/>
          <w:sz w:val="24"/>
          <w:szCs w:val="24"/>
        </w:rPr>
        <w:t>cross Australia</w:t>
      </w:r>
      <w:r w:rsidRPr="009655FC">
        <w:rPr>
          <w:rFonts w:asciiTheme="majorHAnsi" w:hAnsiTheme="majorHAnsi"/>
          <w:sz w:val="24"/>
          <w:szCs w:val="24"/>
        </w:rPr>
        <w:t xml:space="preserve"> and the world</w:t>
      </w:r>
      <w:r w:rsidR="005E63A7" w:rsidRPr="009655FC">
        <w:rPr>
          <w:rFonts w:asciiTheme="majorHAnsi" w:hAnsiTheme="majorHAnsi"/>
          <w:sz w:val="24"/>
          <w:szCs w:val="24"/>
        </w:rPr>
        <w:t xml:space="preserve"> because it is thought </w:t>
      </w:r>
      <w:r w:rsidR="00144DF4" w:rsidRPr="009655FC">
        <w:rPr>
          <w:rFonts w:asciiTheme="majorHAnsi" w:hAnsiTheme="majorHAnsi"/>
          <w:sz w:val="24"/>
          <w:szCs w:val="24"/>
        </w:rPr>
        <w:t>to reduce</w:t>
      </w:r>
      <w:r w:rsidR="005E63A7" w:rsidRPr="009655FC">
        <w:rPr>
          <w:rFonts w:asciiTheme="majorHAnsi" w:hAnsiTheme="majorHAnsi"/>
          <w:sz w:val="24"/>
          <w:szCs w:val="24"/>
        </w:rPr>
        <w:t xml:space="preserve"> rates of teen pregnancy</w:t>
      </w:r>
      <w:r w:rsidRPr="009655FC">
        <w:rPr>
          <w:rFonts w:asciiTheme="majorHAnsi" w:hAnsiTheme="majorHAnsi"/>
          <w:sz w:val="24"/>
          <w:szCs w:val="24"/>
        </w:rPr>
        <w:t xml:space="preserve">,” Dr Brinkman said. </w:t>
      </w:r>
      <w:r w:rsidR="005E63A7" w:rsidRPr="009655FC">
        <w:rPr>
          <w:rFonts w:asciiTheme="majorHAnsi" w:hAnsiTheme="majorHAnsi"/>
          <w:sz w:val="24"/>
          <w:szCs w:val="24"/>
        </w:rPr>
        <w:t>“</w:t>
      </w:r>
      <w:r w:rsidR="007821B3" w:rsidRPr="009655FC">
        <w:rPr>
          <w:rFonts w:asciiTheme="majorHAnsi" w:hAnsiTheme="majorHAnsi"/>
          <w:sz w:val="24"/>
          <w:szCs w:val="24"/>
        </w:rPr>
        <w:t xml:space="preserve">This </w:t>
      </w:r>
      <w:r w:rsidR="000C6F1B" w:rsidRPr="009655FC">
        <w:rPr>
          <w:rFonts w:asciiTheme="majorHAnsi" w:hAnsiTheme="majorHAnsi"/>
          <w:sz w:val="24"/>
          <w:szCs w:val="24"/>
        </w:rPr>
        <w:t xml:space="preserve">is the largest </w:t>
      </w:r>
      <w:r w:rsidR="007821B3" w:rsidRPr="009655FC">
        <w:rPr>
          <w:rFonts w:asciiTheme="majorHAnsi" w:hAnsiTheme="majorHAnsi"/>
          <w:sz w:val="24"/>
          <w:szCs w:val="24"/>
        </w:rPr>
        <w:t>study</w:t>
      </w:r>
      <w:r w:rsidR="000C6F1B" w:rsidRPr="009655FC">
        <w:rPr>
          <w:rFonts w:asciiTheme="majorHAnsi" w:hAnsiTheme="majorHAnsi"/>
          <w:sz w:val="24"/>
          <w:szCs w:val="24"/>
        </w:rPr>
        <w:t xml:space="preserve"> </w:t>
      </w:r>
      <w:r w:rsidR="009E5F60" w:rsidRPr="009655FC">
        <w:rPr>
          <w:rFonts w:asciiTheme="majorHAnsi" w:hAnsiTheme="majorHAnsi"/>
          <w:sz w:val="24"/>
          <w:szCs w:val="24"/>
        </w:rPr>
        <w:t xml:space="preserve">of its kind </w:t>
      </w:r>
      <w:r w:rsidR="000C6F1B" w:rsidRPr="009655FC">
        <w:rPr>
          <w:rFonts w:asciiTheme="majorHAnsi" w:hAnsiTheme="majorHAnsi"/>
          <w:sz w:val="24"/>
          <w:szCs w:val="24"/>
        </w:rPr>
        <w:t xml:space="preserve">and </w:t>
      </w:r>
      <w:r w:rsidR="007821B3" w:rsidRPr="009655FC">
        <w:rPr>
          <w:rFonts w:asciiTheme="majorHAnsi" w:hAnsiTheme="majorHAnsi"/>
          <w:sz w:val="24"/>
          <w:szCs w:val="24"/>
        </w:rPr>
        <w:t xml:space="preserve">highlights that even </w:t>
      </w:r>
      <w:r w:rsidR="005E63A7" w:rsidRPr="009655FC">
        <w:rPr>
          <w:rFonts w:asciiTheme="majorHAnsi" w:hAnsiTheme="majorHAnsi"/>
          <w:sz w:val="24"/>
          <w:szCs w:val="24"/>
        </w:rPr>
        <w:t xml:space="preserve">the most well intentioned programs can have unexpected consequences.” </w:t>
      </w:r>
    </w:p>
    <w:p w14:paraId="42E907A1" w14:textId="77777777" w:rsidR="007821B3" w:rsidRPr="009655FC" w:rsidRDefault="009E5F60" w:rsidP="007821B3">
      <w:pPr>
        <w:rPr>
          <w:rFonts w:asciiTheme="majorHAnsi" w:eastAsia="MS Mincho" w:hAnsiTheme="majorHAnsi"/>
          <w:sz w:val="24"/>
          <w:szCs w:val="24"/>
        </w:rPr>
      </w:pPr>
      <w:r w:rsidRPr="009655FC">
        <w:rPr>
          <w:rFonts w:asciiTheme="majorHAnsi" w:eastAsia="MS Mincho" w:hAnsiTheme="majorHAnsi"/>
          <w:sz w:val="24"/>
          <w:szCs w:val="24"/>
        </w:rPr>
        <w:t>“</w:t>
      </w:r>
      <w:r w:rsidR="007821B3" w:rsidRPr="009655FC">
        <w:rPr>
          <w:rFonts w:asciiTheme="majorHAnsi" w:eastAsia="MS Mincho" w:hAnsiTheme="majorHAnsi"/>
          <w:sz w:val="24"/>
          <w:szCs w:val="24"/>
        </w:rPr>
        <w:t xml:space="preserve">Australia has the sixth highest teen pregnancy rate out of 21 OECD countries </w:t>
      </w:r>
      <w:r w:rsidR="00144DF4" w:rsidRPr="009655FC">
        <w:rPr>
          <w:rFonts w:asciiTheme="majorHAnsi" w:eastAsia="MS Mincho" w:hAnsiTheme="majorHAnsi"/>
          <w:sz w:val="24"/>
          <w:szCs w:val="24"/>
        </w:rPr>
        <w:t xml:space="preserve">and </w:t>
      </w:r>
      <w:r w:rsidR="000C6F1B" w:rsidRPr="009655FC">
        <w:rPr>
          <w:rFonts w:asciiTheme="majorHAnsi" w:eastAsia="MS Mincho" w:hAnsiTheme="majorHAnsi"/>
          <w:sz w:val="24"/>
          <w:szCs w:val="24"/>
        </w:rPr>
        <w:t>this study will help policy</w:t>
      </w:r>
      <w:r w:rsidR="00DD425E" w:rsidRPr="009655FC">
        <w:rPr>
          <w:rFonts w:asciiTheme="majorHAnsi" w:eastAsia="MS Mincho" w:hAnsiTheme="majorHAnsi"/>
          <w:sz w:val="24"/>
          <w:szCs w:val="24"/>
        </w:rPr>
        <w:t xml:space="preserve"> </w:t>
      </w:r>
      <w:proofErr w:type="gramStart"/>
      <w:r w:rsidR="00A444EB" w:rsidRPr="009655FC">
        <w:rPr>
          <w:rFonts w:asciiTheme="majorHAnsi" w:eastAsia="MS Mincho" w:hAnsiTheme="majorHAnsi"/>
          <w:sz w:val="24"/>
          <w:szCs w:val="24"/>
        </w:rPr>
        <w:t>makers</w:t>
      </w:r>
      <w:proofErr w:type="gramEnd"/>
      <w:r w:rsidR="00A444EB" w:rsidRPr="009655FC">
        <w:rPr>
          <w:rFonts w:asciiTheme="majorHAnsi" w:eastAsia="MS Mincho" w:hAnsiTheme="majorHAnsi"/>
          <w:sz w:val="24"/>
          <w:szCs w:val="24"/>
        </w:rPr>
        <w:t xml:space="preserve"> better tackle the issue.</w:t>
      </w:r>
      <w:r w:rsidRPr="009655FC">
        <w:rPr>
          <w:rFonts w:asciiTheme="majorHAnsi" w:eastAsia="MS Mincho" w:hAnsiTheme="majorHAnsi"/>
          <w:sz w:val="24"/>
          <w:szCs w:val="24"/>
        </w:rPr>
        <w:t>”</w:t>
      </w:r>
    </w:p>
    <w:p w14:paraId="00D68AA7" w14:textId="77777777" w:rsidR="00A444EB" w:rsidRPr="009655FC" w:rsidRDefault="005E63A7" w:rsidP="005E63A7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 xml:space="preserve">Dr Brinkman said </w:t>
      </w:r>
      <w:r w:rsidR="003C5A98" w:rsidRPr="009655FC">
        <w:rPr>
          <w:rFonts w:asciiTheme="majorHAnsi" w:hAnsiTheme="majorHAnsi"/>
          <w:sz w:val="24"/>
          <w:szCs w:val="24"/>
        </w:rPr>
        <w:t>the</w:t>
      </w:r>
      <w:r w:rsidR="001141BB" w:rsidRPr="009655FC">
        <w:rPr>
          <w:rFonts w:asciiTheme="majorHAnsi" w:hAnsiTheme="majorHAnsi"/>
          <w:sz w:val="24"/>
          <w:szCs w:val="24"/>
        </w:rPr>
        <w:t xml:space="preserve"> </w:t>
      </w:r>
      <w:r w:rsidR="009A36CE" w:rsidRPr="009655FC">
        <w:rPr>
          <w:rFonts w:asciiTheme="majorHAnsi" w:hAnsiTheme="majorHAnsi"/>
          <w:sz w:val="24"/>
          <w:szCs w:val="24"/>
        </w:rPr>
        <w:t xml:space="preserve">intervention was implemented from 2003 to 2006, </w:t>
      </w:r>
      <w:r w:rsidR="00A444EB" w:rsidRPr="009655FC">
        <w:rPr>
          <w:rFonts w:asciiTheme="majorHAnsi" w:hAnsiTheme="majorHAnsi"/>
          <w:sz w:val="24"/>
          <w:szCs w:val="24"/>
        </w:rPr>
        <w:t>after a</w:t>
      </w:r>
      <w:r w:rsidRPr="009655FC">
        <w:rPr>
          <w:rFonts w:asciiTheme="majorHAnsi" w:hAnsiTheme="majorHAnsi"/>
          <w:sz w:val="24"/>
          <w:szCs w:val="24"/>
        </w:rPr>
        <w:t xml:space="preserve"> pilot</w:t>
      </w:r>
      <w:r w:rsidR="009E5F60" w:rsidRPr="009655FC">
        <w:rPr>
          <w:rFonts w:asciiTheme="majorHAnsi" w:hAnsiTheme="majorHAnsi"/>
          <w:sz w:val="24"/>
          <w:szCs w:val="24"/>
        </w:rPr>
        <w:t xml:space="preserve"> study</w:t>
      </w:r>
      <w:r w:rsidRPr="009655FC">
        <w:rPr>
          <w:rFonts w:asciiTheme="majorHAnsi" w:hAnsiTheme="majorHAnsi"/>
          <w:sz w:val="24"/>
          <w:szCs w:val="24"/>
        </w:rPr>
        <w:t xml:space="preserve"> </w:t>
      </w:r>
      <w:r w:rsidR="00A444EB" w:rsidRPr="009655FC">
        <w:rPr>
          <w:rFonts w:asciiTheme="majorHAnsi" w:hAnsiTheme="majorHAnsi"/>
          <w:sz w:val="24"/>
          <w:szCs w:val="24"/>
        </w:rPr>
        <w:t>i</w:t>
      </w:r>
      <w:r w:rsidRPr="009655FC">
        <w:rPr>
          <w:rFonts w:asciiTheme="majorHAnsi" w:hAnsiTheme="majorHAnsi"/>
          <w:sz w:val="24"/>
          <w:szCs w:val="24"/>
        </w:rPr>
        <w:t xml:space="preserve">ndicated the VIP Programme </w:t>
      </w:r>
      <w:r w:rsidR="00A444EB" w:rsidRPr="009655FC">
        <w:rPr>
          <w:rFonts w:asciiTheme="majorHAnsi" w:hAnsiTheme="majorHAnsi"/>
          <w:sz w:val="24"/>
          <w:szCs w:val="24"/>
        </w:rPr>
        <w:t>was effective</w:t>
      </w:r>
      <w:r w:rsidR="009A36CE" w:rsidRPr="009655FC">
        <w:rPr>
          <w:rFonts w:asciiTheme="majorHAnsi" w:hAnsiTheme="majorHAnsi"/>
          <w:sz w:val="24"/>
          <w:szCs w:val="24"/>
        </w:rPr>
        <w:t>,</w:t>
      </w:r>
      <w:r w:rsidR="00A444EB" w:rsidRPr="009655FC">
        <w:rPr>
          <w:rFonts w:asciiTheme="majorHAnsi" w:hAnsiTheme="majorHAnsi"/>
          <w:sz w:val="24"/>
          <w:szCs w:val="24"/>
        </w:rPr>
        <w:t xml:space="preserve"> and</w:t>
      </w:r>
      <w:r w:rsidRPr="009655FC">
        <w:rPr>
          <w:rFonts w:asciiTheme="majorHAnsi" w:hAnsiTheme="majorHAnsi"/>
          <w:sz w:val="24"/>
          <w:szCs w:val="24"/>
        </w:rPr>
        <w:t xml:space="preserve"> was stopped as soon as early indications suggested the intervention </w:t>
      </w:r>
      <w:r w:rsidR="000C6F1B" w:rsidRPr="009655FC">
        <w:rPr>
          <w:rFonts w:asciiTheme="majorHAnsi" w:hAnsiTheme="majorHAnsi"/>
          <w:sz w:val="24"/>
          <w:szCs w:val="24"/>
        </w:rPr>
        <w:t xml:space="preserve">was failing. </w:t>
      </w:r>
    </w:p>
    <w:p w14:paraId="4191D001" w14:textId="77777777" w:rsidR="007821B3" w:rsidRPr="009655FC" w:rsidRDefault="009E5F60" w:rsidP="007821B3">
      <w:pPr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>-- ENDS</w:t>
      </w:r>
      <w:r w:rsidR="000C6F1B" w:rsidRPr="009655FC">
        <w:rPr>
          <w:rFonts w:asciiTheme="majorHAnsi" w:hAnsiTheme="majorHAnsi"/>
          <w:sz w:val="24"/>
          <w:szCs w:val="24"/>
        </w:rPr>
        <w:t xml:space="preserve"> –</w:t>
      </w:r>
    </w:p>
    <w:p w14:paraId="11E59E11" w14:textId="77777777" w:rsidR="000C6F1B" w:rsidRPr="009655FC" w:rsidRDefault="000C6F1B" w:rsidP="000C6F1B">
      <w:pPr>
        <w:spacing w:after="240"/>
        <w:rPr>
          <w:rFonts w:asciiTheme="majorHAnsi" w:hAnsiTheme="majorHAnsi"/>
          <w:b/>
          <w:sz w:val="24"/>
          <w:szCs w:val="24"/>
        </w:rPr>
      </w:pPr>
      <w:r w:rsidRPr="009655FC">
        <w:rPr>
          <w:rFonts w:asciiTheme="majorHAnsi" w:hAnsiTheme="majorHAnsi"/>
          <w:b/>
          <w:sz w:val="24"/>
          <w:szCs w:val="24"/>
        </w:rPr>
        <w:t>Available for interview:</w:t>
      </w:r>
    </w:p>
    <w:p w14:paraId="30EDC01A" w14:textId="77777777" w:rsidR="000C6F1B" w:rsidRPr="009655FC" w:rsidRDefault="000C6F1B" w:rsidP="000C6F1B">
      <w:pPr>
        <w:spacing w:after="240"/>
        <w:rPr>
          <w:rFonts w:asciiTheme="majorHAnsi" w:hAnsiTheme="majorHAnsi"/>
          <w:b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 xml:space="preserve">Dr Sally Brinkman, </w:t>
      </w:r>
      <w:r w:rsidR="00071F5F" w:rsidRPr="009655FC">
        <w:rPr>
          <w:rFonts w:asciiTheme="majorHAnsi" w:hAnsiTheme="majorHAnsi"/>
          <w:sz w:val="24"/>
          <w:szCs w:val="24"/>
        </w:rPr>
        <w:t>lead r</w:t>
      </w:r>
      <w:r w:rsidRPr="009655FC">
        <w:rPr>
          <w:rFonts w:asciiTheme="majorHAnsi" w:hAnsiTheme="majorHAnsi"/>
          <w:sz w:val="24"/>
          <w:szCs w:val="24"/>
        </w:rPr>
        <w:t>esearcher, Telethon Kids Institute</w:t>
      </w:r>
    </w:p>
    <w:p w14:paraId="2BEF7BB0" w14:textId="77777777" w:rsidR="000C6F1B" w:rsidRPr="009655FC" w:rsidRDefault="000C6F1B" w:rsidP="000C6F1B">
      <w:pPr>
        <w:spacing w:after="240"/>
        <w:rPr>
          <w:rFonts w:asciiTheme="majorHAnsi" w:hAnsiTheme="majorHAnsi"/>
          <w:b/>
          <w:sz w:val="24"/>
          <w:szCs w:val="24"/>
        </w:rPr>
      </w:pPr>
      <w:r w:rsidRPr="009655FC">
        <w:rPr>
          <w:rFonts w:asciiTheme="majorHAnsi" w:hAnsiTheme="majorHAnsi"/>
          <w:b/>
          <w:sz w:val="24"/>
          <w:szCs w:val="24"/>
        </w:rPr>
        <w:t>Media contact:</w:t>
      </w:r>
    </w:p>
    <w:p w14:paraId="1D68EB67" w14:textId="77777777" w:rsidR="000C6F1B" w:rsidRPr="009655FC" w:rsidRDefault="000C6F1B" w:rsidP="000C6F1B">
      <w:pPr>
        <w:spacing w:after="240"/>
        <w:rPr>
          <w:rFonts w:asciiTheme="majorHAnsi" w:hAnsiTheme="majorHAnsi"/>
          <w:sz w:val="24"/>
          <w:szCs w:val="24"/>
        </w:rPr>
      </w:pPr>
      <w:r w:rsidRPr="009655FC">
        <w:rPr>
          <w:rFonts w:asciiTheme="majorHAnsi" w:hAnsiTheme="majorHAnsi"/>
          <w:sz w:val="24"/>
          <w:szCs w:val="24"/>
        </w:rPr>
        <w:t>Jasmine Raisbeck, Senior Communications Officer, Telethon Kids Institute</w:t>
      </w:r>
      <w:r w:rsidRPr="009655FC">
        <w:rPr>
          <w:rFonts w:asciiTheme="majorHAnsi" w:hAnsiTheme="majorHAnsi"/>
          <w:sz w:val="24"/>
          <w:szCs w:val="24"/>
        </w:rPr>
        <w:br/>
        <w:t xml:space="preserve">08 9489 7635 or 0437 575 875 or </w:t>
      </w:r>
      <w:hyperlink r:id="rId7" w:history="1">
        <w:r w:rsidRPr="009655FC">
          <w:rPr>
            <w:rFonts w:asciiTheme="majorHAnsi" w:hAnsiTheme="majorHAnsi"/>
            <w:sz w:val="24"/>
            <w:szCs w:val="24"/>
            <w:u w:val="single"/>
          </w:rPr>
          <w:t>jasmine.raisbeck@telethonkids.org.au</w:t>
        </w:r>
      </w:hyperlink>
      <w:r w:rsidRPr="009655FC">
        <w:rPr>
          <w:rFonts w:asciiTheme="majorHAnsi" w:hAnsiTheme="majorHAnsi"/>
          <w:sz w:val="24"/>
          <w:szCs w:val="24"/>
        </w:rPr>
        <w:t xml:space="preserve"> </w:t>
      </w:r>
    </w:p>
    <w:p w14:paraId="6632FF54" w14:textId="77777777" w:rsidR="00B27D78" w:rsidRPr="009655FC" w:rsidRDefault="00B27D78" w:rsidP="00B27D78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9655FC">
        <w:rPr>
          <w:rFonts w:asciiTheme="majorHAnsi" w:hAnsiTheme="majorHAnsi" w:cs="Arial"/>
          <w:b/>
          <w:sz w:val="24"/>
          <w:szCs w:val="24"/>
        </w:rPr>
        <w:lastRenderedPageBreak/>
        <w:t>About Telethon Kids Institute:</w:t>
      </w:r>
    </w:p>
    <w:p w14:paraId="4D7A2AA8" w14:textId="77777777" w:rsidR="00B27D78" w:rsidRPr="009655FC" w:rsidRDefault="00B27D78" w:rsidP="00B27D78">
      <w:pPr>
        <w:spacing w:before="240" w:after="240" w:line="240" w:lineRule="auto"/>
        <w:rPr>
          <w:rFonts w:asciiTheme="majorHAnsi" w:eastAsia="Times New Roman" w:hAnsiTheme="majorHAnsi" w:cs="Arial"/>
          <w:sz w:val="24"/>
          <w:szCs w:val="24"/>
          <w:lang w:eastAsia="en-AU"/>
        </w:rPr>
      </w:pPr>
      <w:r w:rsidRPr="009655FC">
        <w:rPr>
          <w:rFonts w:asciiTheme="majorHAnsi" w:eastAsia="Times New Roman" w:hAnsiTheme="majorHAnsi" w:cs="Arial"/>
          <w:sz w:val="24"/>
          <w:szCs w:val="24"/>
          <w:lang w:eastAsia="en-AU"/>
        </w:rPr>
        <w:t>The Telethon Kids Institute is one of the largest, and most successful medical research institutes in Australia, comprising a dedicated and diverse team of more than 500 staff and students.</w:t>
      </w:r>
    </w:p>
    <w:p w14:paraId="62C35382" w14:textId="77777777" w:rsidR="00B27D78" w:rsidRPr="009655FC" w:rsidRDefault="00B27D78" w:rsidP="00B27D78">
      <w:pPr>
        <w:spacing w:before="240" w:after="240" w:line="240" w:lineRule="auto"/>
        <w:rPr>
          <w:rFonts w:asciiTheme="majorHAnsi" w:eastAsia="Times New Roman" w:hAnsiTheme="majorHAnsi" w:cs="Arial"/>
          <w:sz w:val="24"/>
          <w:szCs w:val="24"/>
          <w:lang w:eastAsia="en-AU"/>
        </w:rPr>
      </w:pPr>
      <w:r w:rsidRPr="009655FC">
        <w:rPr>
          <w:rFonts w:asciiTheme="majorHAnsi" w:eastAsia="Times New Roman" w:hAnsiTheme="majorHAnsi" w:cs="Arial"/>
          <w:sz w:val="24"/>
          <w:szCs w:val="24"/>
          <w:lang w:eastAsia="en-AU"/>
        </w:rPr>
        <w:t>We've created a bold blueprint that brings together community, researchers, practitioners, policy makers and funders, who share our vision to improve the health and wellbeing of children through excellence in research.</w:t>
      </w:r>
    </w:p>
    <w:p w14:paraId="7A679251" w14:textId="77777777" w:rsidR="00B27D78" w:rsidRPr="009655FC" w:rsidRDefault="00B27D78" w:rsidP="00B27D78">
      <w:pPr>
        <w:spacing w:before="240" w:after="240" w:line="240" w:lineRule="auto"/>
        <w:rPr>
          <w:rFonts w:asciiTheme="majorHAnsi" w:eastAsia="Times New Roman" w:hAnsiTheme="majorHAnsi" w:cs="Arial"/>
          <w:sz w:val="24"/>
          <w:szCs w:val="24"/>
          <w:lang w:eastAsia="en-AU"/>
        </w:rPr>
      </w:pPr>
      <w:r w:rsidRPr="009655FC">
        <w:rPr>
          <w:rFonts w:asciiTheme="majorHAnsi" w:eastAsia="Times New Roman" w:hAnsiTheme="majorHAnsi" w:cs="Arial"/>
          <w:sz w:val="24"/>
          <w:szCs w:val="24"/>
          <w:lang w:eastAsia="en-AU"/>
        </w:rPr>
        <w:t>The Institute is headed by leading paediatrician and infectious diseases expert Professor Jonathan Carapetis, with Founding Director Professor Fiona Stanley now Patron.</w:t>
      </w:r>
    </w:p>
    <w:p w14:paraId="7265236F" w14:textId="77777777" w:rsidR="00B27D78" w:rsidRPr="009655FC" w:rsidRDefault="00B27D78" w:rsidP="00B27D78">
      <w:pPr>
        <w:spacing w:before="240" w:after="240" w:line="240" w:lineRule="auto"/>
        <w:rPr>
          <w:rFonts w:asciiTheme="majorHAnsi" w:eastAsia="Times New Roman" w:hAnsiTheme="majorHAnsi" w:cs="Arial"/>
          <w:sz w:val="24"/>
          <w:szCs w:val="24"/>
          <w:lang w:eastAsia="en-AU"/>
        </w:rPr>
      </w:pPr>
      <w:r w:rsidRPr="009655FC">
        <w:rPr>
          <w:rFonts w:asciiTheme="majorHAnsi" w:eastAsia="Times New Roman" w:hAnsiTheme="majorHAnsi" w:cs="Arial"/>
          <w:sz w:val="24"/>
          <w:szCs w:val="24"/>
          <w:lang w:eastAsia="en-AU"/>
        </w:rPr>
        <w:t>Telethon Kids is independent and not-for-profit. The majority of funding comes from our success in winning national and international competitive research grants.  We also receive significant philanthropic support from corporate Australia and the community.</w:t>
      </w:r>
    </w:p>
    <w:p w14:paraId="5D1B8770" w14:textId="77777777" w:rsidR="007821B3" w:rsidRPr="009655FC" w:rsidRDefault="007821B3" w:rsidP="007821B3">
      <w:pPr>
        <w:rPr>
          <w:rFonts w:asciiTheme="majorHAnsi" w:hAnsiTheme="majorHAnsi"/>
          <w:sz w:val="24"/>
          <w:szCs w:val="24"/>
        </w:rPr>
      </w:pPr>
    </w:p>
    <w:bookmarkEnd w:id="0"/>
    <w:p w14:paraId="0427B64C" w14:textId="77777777" w:rsidR="005A486D" w:rsidRPr="005A486D" w:rsidRDefault="005A486D"/>
    <w:sectPr w:rsidR="005A486D" w:rsidRPr="005A4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540DA" w14:textId="77777777" w:rsidR="00A2720C" w:rsidRDefault="00A2720C" w:rsidP="003B094D">
      <w:pPr>
        <w:spacing w:after="0" w:line="240" w:lineRule="auto"/>
      </w:pPr>
      <w:r>
        <w:separator/>
      </w:r>
    </w:p>
  </w:endnote>
  <w:endnote w:type="continuationSeparator" w:id="0">
    <w:p w14:paraId="3DA2016E" w14:textId="77777777" w:rsidR="00A2720C" w:rsidRDefault="00A2720C" w:rsidP="003B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9761" w14:textId="77777777" w:rsidR="003B094D" w:rsidRDefault="003B0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29F88" w14:textId="77777777" w:rsidR="003B094D" w:rsidRDefault="003B0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BBCA" w14:textId="77777777" w:rsidR="003B094D" w:rsidRDefault="003B0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D465F" w14:textId="77777777" w:rsidR="00A2720C" w:rsidRDefault="00A2720C" w:rsidP="003B094D">
      <w:pPr>
        <w:spacing w:after="0" w:line="240" w:lineRule="auto"/>
      </w:pPr>
      <w:r>
        <w:separator/>
      </w:r>
    </w:p>
  </w:footnote>
  <w:footnote w:type="continuationSeparator" w:id="0">
    <w:p w14:paraId="38F2776F" w14:textId="77777777" w:rsidR="00A2720C" w:rsidRDefault="00A2720C" w:rsidP="003B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05659" w14:textId="77777777" w:rsidR="003B094D" w:rsidRDefault="003B0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78E29" w14:textId="77777777" w:rsidR="003B094D" w:rsidRDefault="003B09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A690" w14:textId="77777777" w:rsidR="003B094D" w:rsidRDefault="003B0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7BC5"/>
    <w:multiLevelType w:val="hybridMultilevel"/>
    <w:tmpl w:val="127A1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6D"/>
    <w:rsid w:val="00001B34"/>
    <w:rsid w:val="000021E5"/>
    <w:rsid w:val="0000231D"/>
    <w:rsid w:val="000028E1"/>
    <w:rsid w:val="00002F98"/>
    <w:rsid w:val="0000341A"/>
    <w:rsid w:val="00007EF9"/>
    <w:rsid w:val="000101DF"/>
    <w:rsid w:val="0001182A"/>
    <w:rsid w:val="00012591"/>
    <w:rsid w:val="00014FAD"/>
    <w:rsid w:val="00020B67"/>
    <w:rsid w:val="00020E42"/>
    <w:rsid w:val="00026E36"/>
    <w:rsid w:val="000275F3"/>
    <w:rsid w:val="000370B8"/>
    <w:rsid w:val="0004131F"/>
    <w:rsid w:val="00042B73"/>
    <w:rsid w:val="00043505"/>
    <w:rsid w:val="000530D8"/>
    <w:rsid w:val="000563E8"/>
    <w:rsid w:val="0006060C"/>
    <w:rsid w:val="00062CFA"/>
    <w:rsid w:val="00064063"/>
    <w:rsid w:val="00064292"/>
    <w:rsid w:val="000655E4"/>
    <w:rsid w:val="00071F5F"/>
    <w:rsid w:val="0007205A"/>
    <w:rsid w:val="0007452F"/>
    <w:rsid w:val="00074850"/>
    <w:rsid w:val="0007582B"/>
    <w:rsid w:val="00077F04"/>
    <w:rsid w:val="00082E58"/>
    <w:rsid w:val="0008438A"/>
    <w:rsid w:val="00097529"/>
    <w:rsid w:val="000A2AC2"/>
    <w:rsid w:val="000A36DC"/>
    <w:rsid w:val="000A577C"/>
    <w:rsid w:val="000A5809"/>
    <w:rsid w:val="000A65CE"/>
    <w:rsid w:val="000B0BE4"/>
    <w:rsid w:val="000B389A"/>
    <w:rsid w:val="000B40A1"/>
    <w:rsid w:val="000B6A0D"/>
    <w:rsid w:val="000C1708"/>
    <w:rsid w:val="000C1EE1"/>
    <w:rsid w:val="000C2856"/>
    <w:rsid w:val="000C364D"/>
    <w:rsid w:val="000C65AD"/>
    <w:rsid w:val="000C6F1B"/>
    <w:rsid w:val="000E5D65"/>
    <w:rsid w:val="000F2524"/>
    <w:rsid w:val="000F3CA9"/>
    <w:rsid w:val="000F5955"/>
    <w:rsid w:val="000F659B"/>
    <w:rsid w:val="000F7808"/>
    <w:rsid w:val="0010063F"/>
    <w:rsid w:val="00105EAA"/>
    <w:rsid w:val="00113422"/>
    <w:rsid w:val="001141BB"/>
    <w:rsid w:val="00116F1F"/>
    <w:rsid w:val="001174F9"/>
    <w:rsid w:val="0012035E"/>
    <w:rsid w:val="001213D6"/>
    <w:rsid w:val="00122229"/>
    <w:rsid w:val="00125C11"/>
    <w:rsid w:val="00127579"/>
    <w:rsid w:val="00132C87"/>
    <w:rsid w:val="00132E82"/>
    <w:rsid w:val="00135DF0"/>
    <w:rsid w:val="0013679E"/>
    <w:rsid w:val="0014418D"/>
    <w:rsid w:val="00144DF4"/>
    <w:rsid w:val="0014660F"/>
    <w:rsid w:val="0015092F"/>
    <w:rsid w:val="001553F4"/>
    <w:rsid w:val="00155FBA"/>
    <w:rsid w:val="00156700"/>
    <w:rsid w:val="0015696F"/>
    <w:rsid w:val="00167A40"/>
    <w:rsid w:val="00170B8D"/>
    <w:rsid w:val="001712B1"/>
    <w:rsid w:val="00172F30"/>
    <w:rsid w:val="001740A9"/>
    <w:rsid w:val="001743CB"/>
    <w:rsid w:val="00175ACB"/>
    <w:rsid w:val="00175AF5"/>
    <w:rsid w:val="00176142"/>
    <w:rsid w:val="00182D06"/>
    <w:rsid w:val="00184401"/>
    <w:rsid w:val="001879E7"/>
    <w:rsid w:val="00187B11"/>
    <w:rsid w:val="00196D56"/>
    <w:rsid w:val="001A12F4"/>
    <w:rsid w:val="001A2E3E"/>
    <w:rsid w:val="001A7C1B"/>
    <w:rsid w:val="001B17AB"/>
    <w:rsid w:val="001B2FF0"/>
    <w:rsid w:val="001B3CA3"/>
    <w:rsid w:val="001B3CC7"/>
    <w:rsid w:val="001B66C4"/>
    <w:rsid w:val="001B76DA"/>
    <w:rsid w:val="001C0304"/>
    <w:rsid w:val="001C30B7"/>
    <w:rsid w:val="001C3408"/>
    <w:rsid w:val="001D1024"/>
    <w:rsid w:val="001D116F"/>
    <w:rsid w:val="001D4156"/>
    <w:rsid w:val="001E00F9"/>
    <w:rsid w:val="001E1007"/>
    <w:rsid w:val="001E4FCC"/>
    <w:rsid w:val="001E5377"/>
    <w:rsid w:val="001E60CD"/>
    <w:rsid w:val="001E6332"/>
    <w:rsid w:val="001E66A4"/>
    <w:rsid w:val="001E7C01"/>
    <w:rsid w:val="001F14CD"/>
    <w:rsid w:val="001F1694"/>
    <w:rsid w:val="001F4695"/>
    <w:rsid w:val="001F4DD3"/>
    <w:rsid w:val="00200D5A"/>
    <w:rsid w:val="002044B8"/>
    <w:rsid w:val="0020674F"/>
    <w:rsid w:val="00207A30"/>
    <w:rsid w:val="00215A6D"/>
    <w:rsid w:val="002163D9"/>
    <w:rsid w:val="0022033F"/>
    <w:rsid w:val="002210CA"/>
    <w:rsid w:val="00221F59"/>
    <w:rsid w:val="00224938"/>
    <w:rsid w:val="00225493"/>
    <w:rsid w:val="0023087D"/>
    <w:rsid w:val="0023509B"/>
    <w:rsid w:val="00237D5A"/>
    <w:rsid w:val="002449C8"/>
    <w:rsid w:val="00250C62"/>
    <w:rsid w:val="00250F7A"/>
    <w:rsid w:val="002522BA"/>
    <w:rsid w:val="002557CA"/>
    <w:rsid w:val="00261765"/>
    <w:rsid w:val="002664EC"/>
    <w:rsid w:val="00273017"/>
    <w:rsid w:val="00276655"/>
    <w:rsid w:val="002769E8"/>
    <w:rsid w:val="00283949"/>
    <w:rsid w:val="002857B7"/>
    <w:rsid w:val="00286F00"/>
    <w:rsid w:val="002926E1"/>
    <w:rsid w:val="002A52C3"/>
    <w:rsid w:val="002A5A41"/>
    <w:rsid w:val="002A732A"/>
    <w:rsid w:val="002A7D6D"/>
    <w:rsid w:val="002B09A1"/>
    <w:rsid w:val="002B0D16"/>
    <w:rsid w:val="002B6816"/>
    <w:rsid w:val="002C05A3"/>
    <w:rsid w:val="002C0BC3"/>
    <w:rsid w:val="002C1B81"/>
    <w:rsid w:val="002D2726"/>
    <w:rsid w:val="002D6567"/>
    <w:rsid w:val="002D7B14"/>
    <w:rsid w:val="002E06AE"/>
    <w:rsid w:val="002E3950"/>
    <w:rsid w:val="002E758A"/>
    <w:rsid w:val="002F4B71"/>
    <w:rsid w:val="002F5E1D"/>
    <w:rsid w:val="00300306"/>
    <w:rsid w:val="00307150"/>
    <w:rsid w:val="00313340"/>
    <w:rsid w:val="00313D9C"/>
    <w:rsid w:val="003154A4"/>
    <w:rsid w:val="00315E7C"/>
    <w:rsid w:val="003162BE"/>
    <w:rsid w:val="00327FEC"/>
    <w:rsid w:val="0033048A"/>
    <w:rsid w:val="00334772"/>
    <w:rsid w:val="00336BAA"/>
    <w:rsid w:val="00337442"/>
    <w:rsid w:val="00342AA7"/>
    <w:rsid w:val="0034349F"/>
    <w:rsid w:val="003614C7"/>
    <w:rsid w:val="003629F8"/>
    <w:rsid w:val="00364842"/>
    <w:rsid w:val="0036550F"/>
    <w:rsid w:val="003658AA"/>
    <w:rsid w:val="00366D0D"/>
    <w:rsid w:val="00367EC8"/>
    <w:rsid w:val="003711B2"/>
    <w:rsid w:val="003721C9"/>
    <w:rsid w:val="0037746D"/>
    <w:rsid w:val="003846FB"/>
    <w:rsid w:val="003853F4"/>
    <w:rsid w:val="00392224"/>
    <w:rsid w:val="0039556C"/>
    <w:rsid w:val="00397D21"/>
    <w:rsid w:val="003A056D"/>
    <w:rsid w:val="003A1658"/>
    <w:rsid w:val="003A717D"/>
    <w:rsid w:val="003A7BBA"/>
    <w:rsid w:val="003B05D7"/>
    <w:rsid w:val="003B094D"/>
    <w:rsid w:val="003B0C39"/>
    <w:rsid w:val="003B5EF5"/>
    <w:rsid w:val="003B7E8E"/>
    <w:rsid w:val="003C04D9"/>
    <w:rsid w:val="003C11C9"/>
    <w:rsid w:val="003C21EA"/>
    <w:rsid w:val="003C55C5"/>
    <w:rsid w:val="003C5695"/>
    <w:rsid w:val="003C5A98"/>
    <w:rsid w:val="003C6A46"/>
    <w:rsid w:val="003C7C7F"/>
    <w:rsid w:val="003D3561"/>
    <w:rsid w:val="003D430A"/>
    <w:rsid w:val="003D49B0"/>
    <w:rsid w:val="003D6044"/>
    <w:rsid w:val="003D6E30"/>
    <w:rsid w:val="003D6FAB"/>
    <w:rsid w:val="003E05FA"/>
    <w:rsid w:val="003E1749"/>
    <w:rsid w:val="003E3785"/>
    <w:rsid w:val="003E5197"/>
    <w:rsid w:val="003E7186"/>
    <w:rsid w:val="003F1947"/>
    <w:rsid w:val="003F1DC3"/>
    <w:rsid w:val="003F2629"/>
    <w:rsid w:val="003F3112"/>
    <w:rsid w:val="003F31AC"/>
    <w:rsid w:val="003F3BF7"/>
    <w:rsid w:val="004009DB"/>
    <w:rsid w:val="004017B2"/>
    <w:rsid w:val="00402EF2"/>
    <w:rsid w:val="00403BEF"/>
    <w:rsid w:val="00404C8F"/>
    <w:rsid w:val="00412203"/>
    <w:rsid w:val="00413948"/>
    <w:rsid w:val="00425251"/>
    <w:rsid w:val="00426927"/>
    <w:rsid w:val="004311F9"/>
    <w:rsid w:val="00443C03"/>
    <w:rsid w:val="004515D0"/>
    <w:rsid w:val="004535A1"/>
    <w:rsid w:val="00460A1F"/>
    <w:rsid w:val="00466013"/>
    <w:rsid w:val="004671F4"/>
    <w:rsid w:val="00467AB8"/>
    <w:rsid w:val="004702BD"/>
    <w:rsid w:val="00471B68"/>
    <w:rsid w:val="00471EBD"/>
    <w:rsid w:val="00474C0A"/>
    <w:rsid w:val="00475C1D"/>
    <w:rsid w:val="00476F24"/>
    <w:rsid w:val="0048170E"/>
    <w:rsid w:val="00481A20"/>
    <w:rsid w:val="00482897"/>
    <w:rsid w:val="004865F0"/>
    <w:rsid w:val="0049205E"/>
    <w:rsid w:val="004974C5"/>
    <w:rsid w:val="004A4476"/>
    <w:rsid w:val="004B36E0"/>
    <w:rsid w:val="004B3AC1"/>
    <w:rsid w:val="004B3FE5"/>
    <w:rsid w:val="004B4667"/>
    <w:rsid w:val="004D16F8"/>
    <w:rsid w:val="004D4783"/>
    <w:rsid w:val="004E055B"/>
    <w:rsid w:val="004E32BC"/>
    <w:rsid w:val="004F54F6"/>
    <w:rsid w:val="00503A4E"/>
    <w:rsid w:val="00505188"/>
    <w:rsid w:val="00506178"/>
    <w:rsid w:val="00506B6A"/>
    <w:rsid w:val="005118D2"/>
    <w:rsid w:val="005123C4"/>
    <w:rsid w:val="00513882"/>
    <w:rsid w:val="0052321B"/>
    <w:rsid w:val="00523CFC"/>
    <w:rsid w:val="00523D45"/>
    <w:rsid w:val="0053042C"/>
    <w:rsid w:val="005354CA"/>
    <w:rsid w:val="00536E81"/>
    <w:rsid w:val="0054091F"/>
    <w:rsid w:val="00544323"/>
    <w:rsid w:val="005454F0"/>
    <w:rsid w:val="0054553F"/>
    <w:rsid w:val="00547438"/>
    <w:rsid w:val="00547CF3"/>
    <w:rsid w:val="005538B4"/>
    <w:rsid w:val="0057275B"/>
    <w:rsid w:val="00572AD3"/>
    <w:rsid w:val="00575083"/>
    <w:rsid w:val="00580526"/>
    <w:rsid w:val="0058134F"/>
    <w:rsid w:val="00584F94"/>
    <w:rsid w:val="00585B95"/>
    <w:rsid w:val="00586B36"/>
    <w:rsid w:val="00587621"/>
    <w:rsid w:val="00587983"/>
    <w:rsid w:val="005901A2"/>
    <w:rsid w:val="005915FC"/>
    <w:rsid w:val="00595319"/>
    <w:rsid w:val="005A05DB"/>
    <w:rsid w:val="005A21B6"/>
    <w:rsid w:val="005A460D"/>
    <w:rsid w:val="005A486D"/>
    <w:rsid w:val="005A5311"/>
    <w:rsid w:val="005A5B89"/>
    <w:rsid w:val="005A6839"/>
    <w:rsid w:val="005B3DE8"/>
    <w:rsid w:val="005B5D20"/>
    <w:rsid w:val="005D406C"/>
    <w:rsid w:val="005D418F"/>
    <w:rsid w:val="005D5C0D"/>
    <w:rsid w:val="005D5E2E"/>
    <w:rsid w:val="005D7839"/>
    <w:rsid w:val="005E0ED8"/>
    <w:rsid w:val="005E1669"/>
    <w:rsid w:val="005E3047"/>
    <w:rsid w:val="005E41CA"/>
    <w:rsid w:val="005E63A7"/>
    <w:rsid w:val="005F1D6C"/>
    <w:rsid w:val="00603A57"/>
    <w:rsid w:val="00604EF6"/>
    <w:rsid w:val="00612E18"/>
    <w:rsid w:val="00615DEA"/>
    <w:rsid w:val="00616193"/>
    <w:rsid w:val="006165A6"/>
    <w:rsid w:val="006179B4"/>
    <w:rsid w:val="00621819"/>
    <w:rsid w:val="0062291E"/>
    <w:rsid w:val="0062377D"/>
    <w:rsid w:val="006249C6"/>
    <w:rsid w:val="006277A3"/>
    <w:rsid w:val="0063073D"/>
    <w:rsid w:val="0063122E"/>
    <w:rsid w:val="006327A7"/>
    <w:rsid w:val="0063417B"/>
    <w:rsid w:val="006351DB"/>
    <w:rsid w:val="0063621E"/>
    <w:rsid w:val="006438CF"/>
    <w:rsid w:val="00647FAE"/>
    <w:rsid w:val="0065032B"/>
    <w:rsid w:val="00654788"/>
    <w:rsid w:val="0066672D"/>
    <w:rsid w:val="006670F2"/>
    <w:rsid w:val="00672E5D"/>
    <w:rsid w:val="00675DE9"/>
    <w:rsid w:val="0068053A"/>
    <w:rsid w:val="00687115"/>
    <w:rsid w:val="0069488F"/>
    <w:rsid w:val="006A27A8"/>
    <w:rsid w:val="006A47A0"/>
    <w:rsid w:val="006A527C"/>
    <w:rsid w:val="006A722D"/>
    <w:rsid w:val="006B080F"/>
    <w:rsid w:val="006B0C75"/>
    <w:rsid w:val="006B2260"/>
    <w:rsid w:val="006B30C7"/>
    <w:rsid w:val="006B7F8A"/>
    <w:rsid w:val="006C3AB8"/>
    <w:rsid w:val="006D4CD9"/>
    <w:rsid w:val="006D6E36"/>
    <w:rsid w:val="006D73C5"/>
    <w:rsid w:val="006E6A22"/>
    <w:rsid w:val="006E7A0B"/>
    <w:rsid w:val="006F1C5D"/>
    <w:rsid w:val="006F2D5B"/>
    <w:rsid w:val="006F3C2A"/>
    <w:rsid w:val="006F4F19"/>
    <w:rsid w:val="006F50BC"/>
    <w:rsid w:val="006F6318"/>
    <w:rsid w:val="00702B30"/>
    <w:rsid w:val="0070377B"/>
    <w:rsid w:val="00703F09"/>
    <w:rsid w:val="007043C4"/>
    <w:rsid w:val="00710D6C"/>
    <w:rsid w:val="00715ACF"/>
    <w:rsid w:val="00721A64"/>
    <w:rsid w:val="007238C8"/>
    <w:rsid w:val="00723EB2"/>
    <w:rsid w:val="00725841"/>
    <w:rsid w:val="00730A83"/>
    <w:rsid w:val="00733692"/>
    <w:rsid w:val="007338E1"/>
    <w:rsid w:val="00733AF6"/>
    <w:rsid w:val="00733DC3"/>
    <w:rsid w:val="00744973"/>
    <w:rsid w:val="00746A29"/>
    <w:rsid w:val="00751C65"/>
    <w:rsid w:val="007529DB"/>
    <w:rsid w:val="007627CB"/>
    <w:rsid w:val="00764F2F"/>
    <w:rsid w:val="00766EFB"/>
    <w:rsid w:val="00767113"/>
    <w:rsid w:val="00767CCF"/>
    <w:rsid w:val="00770908"/>
    <w:rsid w:val="007732B8"/>
    <w:rsid w:val="00775016"/>
    <w:rsid w:val="007769B6"/>
    <w:rsid w:val="00780408"/>
    <w:rsid w:val="007821B3"/>
    <w:rsid w:val="00782AAA"/>
    <w:rsid w:val="00784B2E"/>
    <w:rsid w:val="00786352"/>
    <w:rsid w:val="00791B6A"/>
    <w:rsid w:val="00791E15"/>
    <w:rsid w:val="0079361A"/>
    <w:rsid w:val="00793D5F"/>
    <w:rsid w:val="007957D4"/>
    <w:rsid w:val="007B02CA"/>
    <w:rsid w:val="007B283A"/>
    <w:rsid w:val="007B4DBA"/>
    <w:rsid w:val="007B5F00"/>
    <w:rsid w:val="007C1F72"/>
    <w:rsid w:val="007C2CFE"/>
    <w:rsid w:val="007C3CBE"/>
    <w:rsid w:val="007D16A0"/>
    <w:rsid w:val="007D2E3F"/>
    <w:rsid w:val="007D60E8"/>
    <w:rsid w:val="007E3AB8"/>
    <w:rsid w:val="007E5074"/>
    <w:rsid w:val="007F06CF"/>
    <w:rsid w:val="007F143F"/>
    <w:rsid w:val="00802653"/>
    <w:rsid w:val="00806E9D"/>
    <w:rsid w:val="00814418"/>
    <w:rsid w:val="008154DD"/>
    <w:rsid w:val="008156B9"/>
    <w:rsid w:val="00817C4C"/>
    <w:rsid w:val="0082445A"/>
    <w:rsid w:val="008257AE"/>
    <w:rsid w:val="00826463"/>
    <w:rsid w:val="00830F39"/>
    <w:rsid w:val="0083711C"/>
    <w:rsid w:val="0084114F"/>
    <w:rsid w:val="008441B1"/>
    <w:rsid w:val="00846BF3"/>
    <w:rsid w:val="00850164"/>
    <w:rsid w:val="0085043B"/>
    <w:rsid w:val="00852E8D"/>
    <w:rsid w:val="00855929"/>
    <w:rsid w:val="00860988"/>
    <w:rsid w:val="008655E4"/>
    <w:rsid w:val="00886291"/>
    <w:rsid w:val="0088667E"/>
    <w:rsid w:val="008942DD"/>
    <w:rsid w:val="008944C6"/>
    <w:rsid w:val="008950B5"/>
    <w:rsid w:val="008968FB"/>
    <w:rsid w:val="008973E1"/>
    <w:rsid w:val="00897490"/>
    <w:rsid w:val="008976B0"/>
    <w:rsid w:val="008A34E5"/>
    <w:rsid w:val="008A4A44"/>
    <w:rsid w:val="008A5D45"/>
    <w:rsid w:val="008A68D1"/>
    <w:rsid w:val="008A72D3"/>
    <w:rsid w:val="008B02CA"/>
    <w:rsid w:val="008B1B41"/>
    <w:rsid w:val="008B20FA"/>
    <w:rsid w:val="008D050E"/>
    <w:rsid w:val="008D6ED7"/>
    <w:rsid w:val="008E02BB"/>
    <w:rsid w:val="008E347F"/>
    <w:rsid w:val="008F084B"/>
    <w:rsid w:val="008F2EB8"/>
    <w:rsid w:val="008F4A0E"/>
    <w:rsid w:val="008F780B"/>
    <w:rsid w:val="008F7E41"/>
    <w:rsid w:val="009009C1"/>
    <w:rsid w:val="009031EB"/>
    <w:rsid w:val="009032B5"/>
    <w:rsid w:val="0090347D"/>
    <w:rsid w:val="00905002"/>
    <w:rsid w:val="00905B38"/>
    <w:rsid w:val="00907659"/>
    <w:rsid w:val="00907DAC"/>
    <w:rsid w:val="009203D0"/>
    <w:rsid w:val="00920C34"/>
    <w:rsid w:val="00920D39"/>
    <w:rsid w:val="009220AE"/>
    <w:rsid w:val="00925572"/>
    <w:rsid w:val="00927951"/>
    <w:rsid w:val="009309CA"/>
    <w:rsid w:val="00934853"/>
    <w:rsid w:val="00934F55"/>
    <w:rsid w:val="00936E08"/>
    <w:rsid w:val="009448C9"/>
    <w:rsid w:val="00945632"/>
    <w:rsid w:val="0094724B"/>
    <w:rsid w:val="00947398"/>
    <w:rsid w:val="0095021E"/>
    <w:rsid w:val="00952821"/>
    <w:rsid w:val="009548C8"/>
    <w:rsid w:val="00956035"/>
    <w:rsid w:val="00960CF9"/>
    <w:rsid w:val="00963635"/>
    <w:rsid w:val="00964930"/>
    <w:rsid w:val="009655FC"/>
    <w:rsid w:val="009663E7"/>
    <w:rsid w:val="00970F46"/>
    <w:rsid w:val="00971B87"/>
    <w:rsid w:val="0097321A"/>
    <w:rsid w:val="0097528D"/>
    <w:rsid w:val="00980EF0"/>
    <w:rsid w:val="00984065"/>
    <w:rsid w:val="009856C2"/>
    <w:rsid w:val="00986A62"/>
    <w:rsid w:val="00991B81"/>
    <w:rsid w:val="00994A01"/>
    <w:rsid w:val="00995D9A"/>
    <w:rsid w:val="009A36CE"/>
    <w:rsid w:val="009A498E"/>
    <w:rsid w:val="009B13CA"/>
    <w:rsid w:val="009B4B21"/>
    <w:rsid w:val="009C03E9"/>
    <w:rsid w:val="009C23CD"/>
    <w:rsid w:val="009C26B0"/>
    <w:rsid w:val="009C353C"/>
    <w:rsid w:val="009D0568"/>
    <w:rsid w:val="009D2963"/>
    <w:rsid w:val="009D2A44"/>
    <w:rsid w:val="009D557E"/>
    <w:rsid w:val="009D6DB7"/>
    <w:rsid w:val="009E2100"/>
    <w:rsid w:val="009E2E7E"/>
    <w:rsid w:val="009E4B57"/>
    <w:rsid w:val="009E5F60"/>
    <w:rsid w:val="009E64C8"/>
    <w:rsid w:val="009E78EE"/>
    <w:rsid w:val="009F0171"/>
    <w:rsid w:val="009F1E3F"/>
    <w:rsid w:val="009F27F7"/>
    <w:rsid w:val="009F2B32"/>
    <w:rsid w:val="009F7288"/>
    <w:rsid w:val="00A00EEE"/>
    <w:rsid w:val="00A034A6"/>
    <w:rsid w:val="00A05593"/>
    <w:rsid w:val="00A05DDB"/>
    <w:rsid w:val="00A06CD5"/>
    <w:rsid w:val="00A11096"/>
    <w:rsid w:val="00A20532"/>
    <w:rsid w:val="00A21C66"/>
    <w:rsid w:val="00A2361F"/>
    <w:rsid w:val="00A258E4"/>
    <w:rsid w:val="00A26962"/>
    <w:rsid w:val="00A2720C"/>
    <w:rsid w:val="00A301B8"/>
    <w:rsid w:val="00A30689"/>
    <w:rsid w:val="00A308BD"/>
    <w:rsid w:val="00A331F7"/>
    <w:rsid w:val="00A34956"/>
    <w:rsid w:val="00A34EEA"/>
    <w:rsid w:val="00A3617D"/>
    <w:rsid w:val="00A372EB"/>
    <w:rsid w:val="00A4077E"/>
    <w:rsid w:val="00A4132A"/>
    <w:rsid w:val="00A42FEC"/>
    <w:rsid w:val="00A441DF"/>
    <w:rsid w:val="00A444EB"/>
    <w:rsid w:val="00A452A8"/>
    <w:rsid w:val="00A47F73"/>
    <w:rsid w:val="00A50F80"/>
    <w:rsid w:val="00A60638"/>
    <w:rsid w:val="00A6071C"/>
    <w:rsid w:val="00A608E1"/>
    <w:rsid w:val="00A61032"/>
    <w:rsid w:val="00A62DF3"/>
    <w:rsid w:val="00A65902"/>
    <w:rsid w:val="00A73AC2"/>
    <w:rsid w:val="00A7473B"/>
    <w:rsid w:val="00A75D5A"/>
    <w:rsid w:val="00A75E1E"/>
    <w:rsid w:val="00A804DE"/>
    <w:rsid w:val="00A83F8F"/>
    <w:rsid w:val="00A9326D"/>
    <w:rsid w:val="00A9466F"/>
    <w:rsid w:val="00A95DD6"/>
    <w:rsid w:val="00AA28B6"/>
    <w:rsid w:val="00AA2EAC"/>
    <w:rsid w:val="00AA387A"/>
    <w:rsid w:val="00AA4F0F"/>
    <w:rsid w:val="00AA7023"/>
    <w:rsid w:val="00AA74DE"/>
    <w:rsid w:val="00AB1AAA"/>
    <w:rsid w:val="00AB3A4D"/>
    <w:rsid w:val="00AB710F"/>
    <w:rsid w:val="00AC6A5F"/>
    <w:rsid w:val="00AD5D99"/>
    <w:rsid w:val="00AD5E9E"/>
    <w:rsid w:val="00AE53D3"/>
    <w:rsid w:val="00AE7CC6"/>
    <w:rsid w:val="00AF26A2"/>
    <w:rsid w:val="00AF40A0"/>
    <w:rsid w:val="00AF573C"/>
    <w:rsid w:val="00AF623A"/>
    <w:rsid w:val="00B00358"/>
    <w:rsid w:val="00B0708F"/>
    <w:rsid w:val="00B07F7A"/>
    <w:rsid w:val="00B13A56"/>
    <w:rsid w:val="00B15131"/>
    <w:rsid w:val="00B176DB"/>
    <w:rsid w:val="00B20618"/>
    <w:rsid w:val="00B206AA"/>
    <w:rsid w:val="00B20E50"/>
    <w:rsid w:val="00B22DC7"/>
    <w:rsid w:val="00B272F9"/>
    <w:rsid w:val="00B2776B"/>
    <w:rsid w:val="00B27D78"/>
    <w:rsid w:val="00B32027"/>
    <w:rsid w:val="00B328CD"/>
    <w:rsid w:val="00B37F6B"/>
    <w:rsid w:val="00B4060B"/>
    <w:rsid w:val="00B43288"/>
    <w:rsid w:val="00B53F01"/>
    <w:rsid w:val="00B54E51"/>
    <w:rsid w:val="00B55593"/>
    <w:rsid w:val="00B60F71"/>
    <w:rsid w:val="00B671F9"/>
    <w:rsid w:val="00B72D55"/>
    <w:rsid w:val="00B76DFD"/>
    <w:rsid w:val="00B819F3"/>
    <w:rsid w:val="00B823AB"/>
    <w:rsid w:val="00B845B8"/>
    <w:rsid w:val="00B9555C"/>
    <w:rsid w:val="00B96C8C"/>
    <w:rsid w:val="00B9721A"/>
    <w:rsid w:val="00BA53CE"/>
    <w:rsid w:val="00BA5CD5"/>
    <w:rsid w:val="00BA611E"/>
    <w:rsid w:val="00BA6872"/>
    <w:rsid w:val="00BB0EC0"/>
    <w:rsid w:val="00BB2289"/>
    <w:rsid w:val="00BC4BE5"/>
    <w:rsid w:val="00BC620C"/>
    <w:rsid w:val="00BC63DB"/>
    <w:rsid w:val="00BD14F1"/>
    <w:rsid w:val="00BD1A19"/>
    <w:rsid w:val="00BD328A"/>
    <w:rsid w:val="00BD4812"/>
    <w:rsid w:val="00BD5B0B"/>
    <w:rsid w:val="00BE2D7F"/>
    <w:rsid w:val="00BF1B1F"/>
    <w:rsid w:val="00BF5C7A"/>
    <w:rsid w:val="00BF61C4"/>
    <w:rsid w:val="00C034DC"/>
    <w:rsid w:val="00C1029D"/>
    <w:rsid w:val="00C1102D"/>
    <w:rsid w:val="00C11840"/>
    <w:rsid w:val="00C12653"/>
    <w:rsid w:val="00C15234"/>
    <w:rsid w:val="00C226CF"/>
    <w:rsid w:val="00C262B0"/>
    <w:rsid w:val="00C32039"/>
    <w:rsid w:val="00C3558B"/>
    <w:rsid w:val="00C36FE1"/>
    <w:rsid w:val="00C448D4"/>
    <w:rsid w:val="00C453A0"/>
    <w:rsid w:val="00C504B5"/>
    <w:rsid w:val="00C5092D"/>
    <w:rsid w:val="00C527E6"/>
    <w:rsid w:val="00C61466"/>
    <w:rsid w:val="00C62302"/>
    <w:rsid w:val="00C63E6B"/>
    <w:rsid w:val="00C64145"/>
    <w:rsid w:val="00C646A4"/>
    <w:rsid w:val="00C6721D"/>
    <w:rsid w:val="00C71E80"/>
    <w:rsid w:val="00C75520"/>
    <w:rsid w:val="00C8214B"/>
    <w:rsid w:val="00C82B81"/>
    <w:rsid w:val="00C837C8"/>
    <w:rsid w:val="00C83F38"/>
    <w:rsid w:val="00C90D69"/>
    <w:rsid w:val="00C90E48"/>
    <w:rsid w:val="00C9349A"/>
    <w:rsid w:val="00C9757C"/>
    <w:rsid w:val="00C97843"/>
    <w:rsid w:val="00CA2D80"/>
    <w:rsid w:val="00CA7EEB"/>
    <w:rsid w:val="00CB02DA"/>
    <w:rsid w:val="00CB113B"/>
    <w:rsid w:val="00CB4460"/>
    <w:rsid w:val="00CB685A"/>
    <w:rsid w:val="00CC01AF"/>
    <w:rsid w:val="00CC26C1"/>
    <w:rsid w:val="00CC57B1"/>
    <w:rsid w:val="00CC6014"/>
    <w:rsid w:val="00CC6D6F"/>
    <w:rsid w:val="00CC7373"/>
    <w:rsid w:val="00CD15EE"/>
    <w:rsid w:val="00CE2C17"/>
    <w:rsid w:val="00CF056B"/>
    <w:rsid w:val="00CF3F62"/>
    <w:rsid w:val="00CF661A"/>
    <w:rsid w:val="00CF7157"/>
    <w:rsid w:val="00D04361"/>
    <w:rsid w:val="00D059B3"/>
    <w:rsid w:val="00D0655D"/>
    <w:rsid w:val="00D06625"/>
    <w:rsid w:val="00D07037"/>
    <w:rsid w:val="00D12C20"/>
    <w:rsid w:val="00D1376E"/>
    <w:rsid w:val="00D144D2"/>
    <w:rsid w:val="00D17E0A"/>
    <w:rsid w:val="00D238DE"/>
    <w:rsid w:val="00D32969"/>
    <w:rsid w:val="00D357D7"/>
    <w:rsid w:val="00D36488"/>
    <w:rsid w:val="00D37479"/>
    <w:rsid w:val="00D375D1"/>
    <w:rsid w:val="00D37CA9"/>
    <w:rsid w:val="00D40A69"/>
    <w:rsid w:val="00D43DB5"/>
    <w:rsid w:val="00D44528"/>
    <w:rsid w:val="00D45E59"/>
    <w:rsid w:val="00D56CA6"/>
    <w:rsid w:val="00D56F76"/>
    <w:rsid w:val="00D629EE"/>
    <w:rsid w:val="00D7445A"/>
    <w:rsid w:val="00D745B8"/>
    <w:rsid w:val="00D769CC"/>
    <w:rsid w:val="00D81F1F"/>
    <w:rsid w:val="00D82C67"/>
    <w:rsid w:val="00D830F6"/>
    <w:rsid w:val="00D842FC"/>
    <w:rsid w:val="00D937F5"/>
    <w:rsid w:val="00D962C6"/>
    <w:rsid w:val="00D97C73"/>
    <w:rsid w:val="00DA138A"/>
    <w:rsid w:val="00DA24F3"/>
    <w:rsid w:val="00DC2B5C"/>
    <w:rsid w:val="00DC3D52"/>
    <w:rsid w:val="00DC448D"/>
    <w:rsid w:val="00DC4AD1"/>
    <w:rsid w:val="00DC702D"/>
    <w:rsid w:val="00DC73A3"/>
    <w:rsid w:val="00DD19A0"/>
    <w:rsid w:val="00DD2D6E"/>
    <w:rsid w:val="00DD40F5"/>
    <w:rsid w:val="00DD4149"/>
    <w:rsid w:val="00DD425E"/>
    <w:rsid w:val="00DD6349"/>
    <w:rsid w:val="00DE1F62"/>
    <w:rsid w:val="00DE3861"/>
    <w:rsid w:val="00DE7591"/>
    <w:rsid w:val="00DF4D95"/>
    <w:rsid w:val="00DF5E0C"/>
    <w:rsid w:val="00E01661"/>
    <w:rsid w:val="00E0318D"/>
    <w:rsid w:val="00E21741"/>
    <w:rsid w:val="00E23CF3"/>
    <w:rsid w:val="00E24810"/>
    <w:rsid w:val="00E24B6A"/>
    <w:rsid w:val="00E25297"/>
    <w:rsid w:val="00E25AD9"/>
    <w:rsid w:val="00E26060"/>
    <w:rsid w:val="00E31152"/>
    <w:rsid w:val="00E31A1A"/>
    <w:rsid w:val="00E340AE"/>
    <w:rsid w:val="00E343F3"/>
    <w:rsid w:val="00E35FF4"/>
    <w:rsid w:val="00E367E9"/>
    <w:rsid w:val="00E42211"/>
    <w:rsid w:val="00E46320"/>
    <w:rsid w:val="00E468D9"/>
    <w:rsid w:val="00E52765"/>
    <w:rsid w:val="00E5384F"/>
    <w:rsid w:val="00E543BE"/>
    <w:rsid w:val="00E54D3E"/>
    <w:rsid w:val="00E5706C"/>
    <w:rsid w:val="00E62C4A"/>
    <w:rsid w:val="00E644A0"/>
    <w:rsid w:val="00E65745"/>
    <w:rsid w:val="00E739E0"/>
    <w:rsid w:val="00E74736"/>
    <w:rsid w:val="00E8370F"/>
    <w:rsid w:val="00E85EFD"/>
    <w:rsid w:val="00E90935"/>
    <w:rsid w:val="00E91418"/>
    <w:rsid w:val="00E946D3"/>
    <w:rsid w:val="00EA258B"/>
    <w:rsid w:val="00EA4B14"/>
    <w:rsid w:val="00EB42F3"/>
    <w:rsid w:val="00EB4737"/>
    <w:rsid w:val="00EB561A"/>
    <w:rsid w:val="00EC027C"/>
    <w:rsid w:val="00EC3A33"/>
    <w:rsid w:val="00EC47CF"/>
    <w:rsid w:val="00EC6CB7"/>
    <w:rsid w:val="00EC7D87"/>
    <w:rsid w:val="00ED0160"/>
    <w:rsid w:val="00ED20AF"/>
    <w:rsid w:val="00ED2DA4"/>
    <w:rsid w:val="00ED48E3"/>
    <w:rsid w:val="00ED6C1E"/>
    <w:rsid w:val="00ED7919"/>
    <w:rsid w:val="00EE14B4"/>
    <w:rsid w:val="00EE3282"/>
    <w:rsid w:val="00EE69AD"/>
    <w:rsid w:val="00EE7EFE"/>
    <w:rsid w:val="00EF35E5"/>
    <w:rsid w:val="00EF3FAF"/>
    <w:rsid w:val="00F0329F"/>
    <w:rsid w:val="00F07616"/>
    <w:rsid w:val="00F234CD"/>
    <w:rsid w:val="00F24ACD"/>
    <w:rsid w:val="00F26E45"/>
    <w:rsid w:val="00F301FE"/>
    <w:rsid w:val="00F3191A"/>
    <w:rsid w:val="00F34199"/>
    <w:rsid w:val="00F3645D"/>
    <w:rsid w:val="00F37458"/>
    <w:rsid w:val="00F4392B"/>
    <w:rsid w:val="00F44F09"/>
    <w:rsid w:val="00F509E6"/>
    <w:rsid w:val="00F53B22"/>
    <w:rsid w:val="00F53FA3"/>
    <w:rsid w:val="00F55F60"/>
    <w:rsid w:val="00F564FD"/>
    <w:rsid w:val="00F6058C"/>
    <w:rsid w:val="00F60630"/>
    <w:rsid w:val="00F61A72"/>
    <w:rsid w:val="00F711B1"/>
    <w:rsid w:val="00F71A78"/>
    <w:rsid w:val="00F7222C"/>
    <w:rsid w:val="00F72252"/>
    <w:rsid w:val="00F724AB"/>
    <w:rsid w:val="00F73E77"/>
    <w:rsid w:val="00F92069"/>
    <w:rsid w:val="00F9225E"/>
    <w:rsid w:val="00F958E8"/>
    <w:rsid w:val="00F979F7"/>
    <w:rsid w:val="00FA292E"/>
    <w:rsid w:val="00FA58F2"/>
    <w:rsid w:val="00FA7676"/>
    <w:rsid w:val="00FB5F96"/>
    <w:rsid w:val="00FB79E0"/>
    <w:rsid w:val="00FC0886"/>
    <w:rsid w:val="00FC0DA4"/>
    <w:rsid w:val="00FC3C29"/>
    <w:rsid w:val="00FC6845"/>
    <w:rsid w:val="00FD3057"/>
    <w:rsid w:val="00FD7E7C"/>
    <w:rsid w:val="00FE0E03"/>
    <w:rsid w:val="00FE35A7"/>
    <w:rsid w:val="00FE7D35"/>
    <w:rsid w:val="00FF0B65"/>
    <w:rsid w:val="00FF16B6"/>
    <w:rsid w:val="00FF4C26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9E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94D"/>
  </w:style>
  <w:style w:type="paragraph" w:styleId="Footer">
    <w:name w:val="footer"/>
    <w:basedOn w:val="Normal"/>
    <w:link w:val="FooterChar"/>
    <w:uiPriority w:val="99"/>
    <w:unhideWhenUsed/>
    <w:rsid w:val="003B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94D"/>
  </w:style>
  <w:style w:type="character" w:styleId="CommentReference">
    <w:name w:val="annotation reference"/>
    <w:basedOn w:val="DefaultParagraphFont"/>
    <w:uiPriority w:val="99"/>
    <w:semiHidden/>
    <w:unhideWhenUsed/>
    <w:rsid w:val="006F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smine.raisbeck@telethonkids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2016-08-22T00:11:00Z</dcterms:created>
  <dcterms:modified xsi:type="dcterms:W3CDTF">2016-08-23T01:22:00Z</dcterms:modified>
</cp:coreProperties>
</file>